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7AC97" w14:textId="4CDFCB65" w:rsidR="00932681" w:rsidRDefault="000B138B" w:rsidP="000B138B">
      <w:pPr>
        <w:ind w:left="1416" w:firstLine="708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b/>
          <w:sz w:val="20"/>
          <w:szCs w:val="20"/>
          <w:lang w:eastAsia="en-US"/>
        </w:rPr>
        <w:t xml:space="preserve">                    </w:t>
      </w:r>
      <w:r w:rsidRPr="00485234">
        <w:rPr>
          <w:rFonts w:ascii="Arial Narrow" w:eastAsia="Calibri" w:hAnsi="Arial Narrow" w:cs="Arial"/>
          <w:b/>
          <w:lang w:eastAsia="en-US"/>
        </w:rPr>
        <w:t xml:space="preserve">   </w:t>
      </w:r>
      <w:r w:rsidR="00932681">
        <w:rPr>
          <w:rFonts w:ascii="Arial Narrow" w:eastAsia="Calibri" w:hAnsi="Arial Narrow" w:cs="Arial"/>
          <w:b/>
          <w:lang w:eastAsia="en-US"/>
        </w:rPr>
        <w:t xml:space="preserve">                                                                                </w:t>
      </w:r>
      <w:r w:rsidR="000F1B67">
        <w:rPr>
          <w:rFonts w:ascii="Arial Narrow" w:eastAsia="Calibri" w:hAnsi="Arial Narrow" w:cs="Arial"/>
          <w:sz w:val="20"/>
          <w:szCs w:val="20"/>
          <w:lang w:eastAsia="en-US"/>
        </w:rPr>
        <w:t>Załącznik Nr 8</w:t>
      </w:r>
      <w:r w:rsidR="00462C10">
        <w:rPr>
          <w:rFonts w:ascii="Arial Narrow" w:eastAsia="Calibri" w:hAnsi="Arial Narrow" w:cs="Arial"/>
          <w:sz w:val="20"/>
          <w:szCs w:val="20"/>
          <w:lang w:eastAsia="en-US"/>
        </w:rPr>
        <w:t xml:space="preserve"> SIWZ  </w:t>
      </w:r>
      <w:r w:rsidR="00A84206" w:rsidRPr="002C62B2">
        <w:rPr>
          <w:rFonts w:ascii="Arial Narrow" w:eastAsia="Calibri" w:hAnsi="Arial Narrow" w:cs="Arial"/>
          <w:b/>
          <w:sz w:val="20"/>
          <w:szCs w:val="20"/>
          <w:lang w:eastAsia="en-US"/>
        </w:rPr>
        <w:t xml:space="preserve"> </w:t>
      </w:r>
      <w:r w:rsidR="00A84206" w:rsidRPr="002C62B2">
        <w:rPr>
          <w:rFonts w:ascii="Arial Narrow" w:eastAsia="Calibri" w:hAnsi="Arial Narrow" w:cs="Arial"/>
          <w:sz w:val="20"/>
          <w:szCs w:val="20"/>
          <w:lang w:eastAsia="en-US"/>
        </w:rPr>
        <w:t>–</w:t>
      </w:r>
      <w:r w:rsidR="00A84206" w:rsidRPr="002C62B2">
        <w:rPr>
          <w:rFonts w:ascii="Arial Narrow" w:eastAsia="Calibri" w:hAnsi="Arial Narrow" w:cs="Arial"/>
          <w:b/>
          <w:sz w:val="20"/>
          <w:szCs w:val="20"/>
          <w:lang w:eastAsia="en-US"/>
        </w:rPr>
        <w:t xml:space="preserve"> </w:t>
      </w:r>
      <w:r w:rsidR="00690386">
        <w:rPr>
          <w:rFonts w:ascii="Arial Narrow" w:eastAsia="Calibri" w:hAnsi="Arial Narrow" w:cs="Arial"/>
          <w:b/>
          <w:sz w:val="20"/>
          <w:szCs w:val="20"/>
          <w:lang w:eastAsia="en-US"/>
        </w:rPr>
        <w:t xml:space="preserve"> </w:t>
      </w:r>
      <w:r w:rsidR="00A84206" w:rsidRPr="00ED53B9">
        <w:rPr>
          <w:rFonts w:ascii="Arial Narrow" w:eastAsia="Calibri" w:hAnsi="Arial Narrow" w:cs="Arial"/>
          <w:b/>
          <w:lang w:eastAsia="en-US"/>
        </w:rPr>
        <w:t>Szczegółowy opis przedmiotu</w:t>
      </w:r>
      <w:r w:rsidRPr="00ED53B9">
        <w:rPr>
          <w:rFonts w:ascii="Arial Narrow" w:eastAsia="Calibri" w:hAnsi="Arial Narrow" w:cs="Arial"/>
          <w:b/>
          <w:lang w:eastAsia="en-US"/>
        </w:rPr>
        <w:t xml:space="preserve"> zamówienia</w:t>
      </w:r>
      <w:r w:rsidR="00A84206" w:rsidRPr="00485234">
        <w:rPr>
          <w:rFonts w:ascii="Arial Narrow" w:eastAsia="Calibri" w:hAnsi="Arial Narrow" w:cs="Arial"/>
          <w:lang w:eastAsia="en-US"/>
        </w:rPr>
        <w:t xml:space="preserve"> – </w:t>
      </w:r>
    </w:p>
    <w:p w14:paraId="3D413D65" w14:textId="590515DD" w:rsidR="00A84206" w:rsidRPr="00485234" w:rsidRDefault="00A84206" w:rsidP="00932681">
      <w:pPr>
        <w:ind w:left="3540" w:firstLine="708"/>
        <w:rPr>
          <w:rFonts w:ascii="Arial Narrow" w:eastAsia="Calibri" w:hAnsi="Arial Narrow" w:cs="Arial"/>
          <w:b/>
          <w:lang w:eastAsia="en-US"/>
        </w:rPr>
      </w:pPr>
      <w:r w:rsidRPr="00485234">
        <w:rPr>
          <w:rFonts w:ascii="Arial Narrow" w:eastAsia="Calibri" w:hAnsi="Arial Narrow" w:cs="Arial"/>
          <w:b/>
          <w:lang w:eastAsia="en-US"/>
        </w:rPr>
        <w:t>Lista podmiotów, z którymi zostaną zawarte umowy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3"/>
        <w:gridCol w:w="4394"/>
        <w:gridCol w:w="1701"/>
      </w:tblGrid>
      <w:tr w:rsidR="00A84206" w:rsidRPr="00A84206" w14:paraId="0159BDB6" w14:textId="77777777" w:rsidTr="00ED53B9">
        <w:trPr>
          <w:trHeight w:val="425"/>
        </w:trPr>
        <w:tc>
          <w:tcPr>
            <w:tcW w:w="7083" w:type="dxa"/>
            <w:vAlign w:val="center"/>
          </w:tcPr>
          <w:p w14:paraId="0ADD1C18" w14:textId="2A1C3F1E" w:rsidR="00A84206" w:rsidRPr="00A84206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                                      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Nazwa odbiorcy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, adres</w:t>
            </w:r>
          </w:p>
        </w:tc>
        <w:tc>
          <w:tcPr>
            <w:tcW w:w="4394" w:type="dxa"/>
            <w:vAlign w:val="center"/>
          </w:tcPr>
          <w:p w14:paraId="5F8B745F" w14:textId="1C7684F3" w:rsidR="00A84206" w:rsidRPr="00A84206" w:rsidRDefault="00D30782" w:rsidP="00D30782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Załącznik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do Umowy</w:t>
            </w:r>
          </w:p>
        </w:tc>
        <w:tc>
          <w:tcPr>
            <w:tcW w:w="1701" w:type="dxa"/>
            <w:vAlign w:val="center"/>
          </w:tcPr>
          <w:p w14:paraId="03FC4E6F" w14:textId="4CE7877F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      </w:t>
            </w:r>
            <w:r w:rsidR="00A84206" w:rsidRPr="00A8420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Taryfa</w:t>
            </w:r>
          </w:p>
        </w:tc>
      </w:tr>
      <w:tr w:rsidR="00A84206" w:rsidRPr="00A84206" w14:paraId="49E8919F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6ACFAA3C" w14:textId="6FFFE79C" w:rsid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Gmina Przytyk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u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l. Zachęta 57  26 - 650 Przytyk                                                                                                                          </w:t>
            </w:r>
          </w:p>
          <w:p w14:paraId="355BAA9B" w14:textId="1E5F156A" w:rsidR="000B138B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NIP 948 - 238 - 04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–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24</w:t>
            </w:r>
          </w:p>
        </w:tc>
        <w:tc>
          <w:tcPr>
            <w:tcW w:w="4394" w:type="dxa"/>
            <w:vAlign w:val="center"/>
          </w:tcPr>
          <w:p w14:paraId="6678D905" w14:textId="1FF7FEE3" w:rsidR="00A84206" w:rsidRDefault="00932681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gminne poz. 1-37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</w:t>
            </w:r>
            <w:r w:rsidR="00ED53B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powiatowe poz. 1-28</w:t>
            </w: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</w:t>
            </w:r>
          </w:p>
          <w:p w14:paraId="35D3716F" w14:textId="77777777" w:rsidR="00485234" w:rsidRDefault="00485234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drogi wojewódzkie poz. 1-9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;</w:t>
            </w:r>
          </w:p>
          <w:p w14:paraId="2AF40368" w14:textId="1D763B0D" w:rsidR="00932681" w:rsidRPr="00A84206" w:rsidRDefault="00691942" w:rsidP="00485234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zał. nr 3</w:t>
            </w:r>
            <w:bookmarkStart w:id="0" w:name="_GoBack"/>
            <w:bookmarkEnd w:id="0"/>
            <w:r w:rsidR="00110629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poz. 1-31</w:t>
            </w:r>
          </w:p>
        </w:tc>
        <w:tc>
          <w:tcPr>
            <w:tcW w:w="1701" w:type="dxa"/>
            <w:vAlign w:val="center"/>
          </w:tcPr>
          <w:p w14:paraId="6E3387AB" w14:textId="2E5303EE" w:rsidR="00A84206" w:rsidRPr="00A84206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C11, C12A,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C12B,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C22A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,G11</w:t>
            </w:r>
          </w:p>
        </w:tc>
      </w:tr>
      <w:tr w:rsidR="00A84206" w:rsidRPr="00A84206" w14:paraId="32A95EC7" w14:textId="77777777" w:rsidTr="00ED53B9">
        <w:trPr>
          <w:trHeight w:val="921"/>
        </w:trPr>
        <w:tc>
          <w:tcPr>
            <w:tcW w:w="7083" w:type="dxa"/>
            <w:vAlign w:val="center"/>
          </w:tcPr>
          <w:p w14:paraId="5479FBAA" w14:textId="78F312A6" w:rsidR="00ED53B9" w:rsidRDefault="00ED53B9" w:rsidP="000B138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Publiczna Szkoła Podstawowa  w Przytyku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ul.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Szkolna 3</w:t>
            </w:r>
            <w:r w:rsidR="005D1406">
              <w:rPr>
                <w:rFonts w:ascii="Arial Narrow" w:eastAsia="Times New Roman" w:hAnsi="Arial Narrow" w:cs="Arial"/>
                <w:sz w:val="20"/>
                <w:szCs w:val="20"/>
              </w:rPr>
              <w:t>,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26 - 650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Przytyk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</w:p>
          <w:p w14:paraId="3BBAF6D3" w14:textId="73DBB1B2" w:rsidR="00A84206" w:rsidRPr="00A84206" w:rsidRDefault="000B138B" w:rsidP="000B138B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948-260-40-65</w:t>
            </w:r>
          </w:p>
        </w:tc>
        <w:tc>
          <w:tcPr>
            <w:tcW w:w="4394" w:type="dxa"/>
            <w:vAlign w:val="center"/>
          </w:tcPr>
          <w:p w14:paraId="0E9BC2A4" w14:textId="7C88B355" w:rsidR="00A84206" w:rsidRPr="00A84206" w:rsidRDefault="00932681" w:rsidP="000B138B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zał.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nr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4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poz. 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01" w:type="dxa"/>
            <w:vAlign w:val="center"/>
          </w:tcPr>
          <w:p w14:paraId="0886B3B8" w14:textId="69BC1290" w:rsidR="00A84206" w:rsidRPr="00A84206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</w:t>
            </w:r>
            <w:r w:rsidR="00A84206" w:rsidRPr="00A8420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1</w:t>
            </w:r>
          </w:p>
        </w:tc>
      </w:tr>
      <w:tr w:rsidR="00A84206" w:rsidRPr="00A84206" w14:paraId="1FD0BBE4" w14:textId="77777777" w:rsidTr="00ED53B9">
        <w:trPr>
          <w:trHeight w:val="753"/>
        </w:trPr>
        <w:tc>
          <w:tcPr>
            <w:tcW w:w="7083" w:type="dxa"/>
            <w:vAlign w:val="center"/>
          </w:tcPr>
          <w:p w14:paraId="2F6D29B5" w14:textId="7422DFDD" w:rsidR="00ED53B9" w:rsidRDefault="008713EC" w:rsidP="000B138B">
            <w:pPr>
              <w:spacing w:after="0" w:line="36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ubliczne Gimnazjum w Przytyku 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ul. </w:t>
            </w:r>
            <w:r w:rsidRPr="008713EC">
              <w:rPr>
                <w:rFonts w:ascii="Arial Narrow" w:eastAsia="Times New Roman" w:hAnsi="Arial Narrow" w:cs="Arial"/>
                <w:sz w:val="20"/>
                <w:szCs w:val="20"/>
              </w:rPr>
              <w:t>Szkolna 3</w:t>
            </w:r>
            <w:r w:rsidR="005D1406">
              <w:rPr>
                <w:rFonts w:ascii="Arial Narrow" w:eastAsia="Times New Roman" w:hAnsi="Arial Narrow" w:cs="Arial"/>
                <w:sz w:val="20"/>
                <w:szCs w:val="20"/>
              </w:rPr>
              <w:t>,</w:t>
            </w:r>
            <w:r w:rsidR="000B138B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26 - 650 </w:t>
            </w:r>
            <w:r w:rsidR="000B138B" w:rsidRPr="008713EC">
              <w:rPr>
                <w:rFonts w:ascii="Arial Narrow" w:eastAsia="Times New Roman" w:hAnsi="Arial Narrow" w:cs="Arial"/>
                <w:sz w:val="20"/>
                <w:szCs w:val="20"/>
              </w:rPr>
              <w:t>Przytyk</w:t>
            </w:r>
          </w:p>
          <w:p w14:paraId="2AEECD73" w14:textId="66A878EF" w:rsidR="00A84206" w:rsidRPr="00ED53B9" w:rsidRDefault="008713EC" w:rsidP="000B138B">
            <w:pPr>
              <w:spacing w:after="0" w:line="360" w:lineRule="auto"/>
              <w:rPr>
                <w:rFonts w:ascii="Arial Narrow" w:eastAsia="Times New Roman" w:hAnsi="Arial Narrow" w:cs="Arial"/>
                <w:sz w:val="20"/>
                <w:szCs w:val="20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NIP 948-260-41-02               </w:t>
            </w:r>
          </w:p>
        </w:tc>
        <w:tc>
          <w:tcPr>
            <w:tcW w:w="4394" w:type="dxa"/>
            <w:vAlign w:val="center"/>
          </w:tcPr>
          <w:p w14:paraId="5DAFA71E" w14:textId="060A2A58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poz. 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01" w:type="dxa"/>
            <w:vAlign w:val="center"/>
          </w:tcPr>
          <w:p w14:paraId="46EA8CEC" w14:textId="77777777" w:rsidR="00485234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</w:t>
            </w:r>
          </w:p>
          <w:p w14:paraId="36AB193E" w14:textId="3E572BCB" w:rsidR="00A84206" w:rsidRPr="00A84206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  <w:p w14:paraId="5CF43637" w14:textId="4CDF313B" w:rsidR="00A84206" w:rsidRPr="00A84206" w:rsidRDefault="00A84206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A84206" w:rsidRPr="00A84206" w14:paraId="1A9A3658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366F3A1F" w14:textId="1CDA0C9F" w:rsidR="008713EC" w:rsidRPr="008713EC" w:rsidRDefault="00ED53B9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Publiczne Przedszkole w Przytyku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ul.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Żeromskiego 11</w:t>
            </w:r>
            <w:r w:rsidR="005D1406">
              <w:rPr>
                <w:rFonts w:ascii="Arial Narrow" w:eastAsia="Times New Roman" w:hAnsi="Arial Narrow" w:cs="Arial"/>
                <w:sz w:val="20"/>
                <w:szCs w:val="20"/>
              </w:rPr>
              <w:t xml:space="preserve">,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 xml:space="preserve"> 26 – 650 Przytyk</w:t>
            </w:r>
          </w:p>
          <w:p w14:paraId="42883920" w14:textId="7250A87C" w:rsidR="00485234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948-260-40-94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7F046207" w14:textId="61FD6385" w:rsidR="00A84206" w:rsidRPr="00A84206" w:rsidRDefault="00932681" w:rsidP="00932681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poz.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vAlign w:val="center"/>
          </w:tcPr>
          <w:p w14:paraId="6631ABD7" w14:textId="13D26986" w:rsidR="00A84206" w:rsidRPr="00A84206" w:rsidRDefault="00ED53B9" w:rsidP="000B138B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</w:t>
            </w:r>
            <w:r w:rsidR="00D75D6A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C12A</w:t>
            </w:r>
          </w:p>
        </w:tc>
      </w:tr>
      <w:tr w:rsidR="00A84206" w:rsidRPr="00A84206" w14:paraId="70395ADE" w14:textId="77777777" w:rsidTr="00ED53B9">
        <w:trPr>
          <w:trHeight w:val="897"/>
        </w:trPr>
        <w:tc>
          <w:tcPr>
            <w:tcW w:w="7083" w:type="dxa"/>
            <w:vAlign w:val="center"/>
          </w:tcPr>
          <w:p w14:paraId="63AAC430" w14:textId="77777777" w:rsidR="00485234" w:rsidRDefault="00485234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F6F0EFA" w14:textId="496F519C" w:rsidR="008713EC" w:rsidRPr="008713EC" w:rsidRDefault="008713EC" w:rsidP="008713EC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Publiczna Szkoła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Podstawowa we Wrzeszczowie</w:t>
            </w:r>
            <w:r w:rsidR="005D1406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;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</w:t>
            </w:r>
            <w:r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Wrzeszczów 47 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26 – 650 Wrzeszczów</w:t>
            </w: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          </w:t>
            </w:r>
          </w:p>
          <w:p w14:paraId="6E59CEEC" w14:textId="3F40D2DF" w:rsidR="00ED53B9" w:rsidRPr="00A84206" w:rsidRDefault="008713EC" w:rsidP="00A84206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NIP 948-260-40-71</w:t>
            </w:r>
          </w:p>
        </w:tc>
        <w:tc>
          <w:tcPr>
            <w:tcW w:w="4394" w:type="dxa"/>
            <w:vAlign w:val="center"/>
          </w:tcPr>
          <w:p w14:paraId="066434D7" w14:textId="37EDD711" w:rsidR="00A84206" w:rsidRPr="00A84206" w:rsidRDefault="00ED53B9" w:rsidP="00ED53B9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3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poz. 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D4BCE62" w14:textId="4272CEAB" w:rsidR="00A84206" w:rsidRPr="00A84206" w:rsidRDefault="00ED53B9" w:rsidP="00ED53B9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</w:tc>
      </w:tr>
      <w:tr w:rsidR="00A84206" w:rsidRPr="00A84206" w14:paraId="135D3861" w14:textId="77777777" w:rsidTr="00ED53B9">
        <w:trPr>
          <w:trHeight w:val="743"/>
        </w:trPr>
        <w:tc>
          <w:tcPr>
            <w:tcW w:w="7083" w:type="dxa"/>
            <w:vAlign w:val="center"/>
          </w:tcPr>
          <w:p w14:paraId="06D32450" w14:textId="4E9A9F31" w:rsidR="00ED53B9" w:rsidRPr="00A84206" w:rsidRDefault="00485234" w:rsidP="00ED53B9">
            <w:pPr>
              <w:rPr>
                <w:rFonts w:ascii="Arial Narrow" w:eastAsia="Times New Roman" w:hAnsi="Arial Narrow" w:cs="Arial"/>
                <w:sz w:val="20"/>
                <w:szCs w:val="20"/>
              </w:rPr>
            </w:pPr>
            <w:r>
              <w:rPr>
                <w:rFonts w:ascii="Arial Narrow" w:eastAsia="Times New Roman" w:hAnsi="Arial Narrow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>Publiczna Szkoła Podstawowa we Wrzosie</w:t>
            </w:r>
            <w:r w:rsidR="005D1406">
              <w:rPr>
                <w:rFonts w:ascii="Arial Narrow" w:eastAsia="Times New Roman" w:hAnsi="Arial Narrow" w:cs="Arial"/>
                <w:sz w:val="20"/>
                <w:szCs w:val="20"/>
              </w:rPr>
              <w:t>;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   </w:t>
            </w:r>
            <w:r w:rsidR="008713EC">
              <w:rPr>
                <w:rFonts w:ascii="Arial Narrow" w:eastAsia="Times New Roman" w:hAnsi="Arial Narrow" w:cs="Arial"/>
                <w:sz w:val="20"/>
                <w:szCs w:val="20"/>
              </w:rPr>
              <w:t>Wrzos 6</w:t>
            </w:r>
            <w:r w:rsidR="008713EC" w:rsidRPr="008713EC">
              <w:rPr>
                <w:rFonts w:ascii="Arial Narrow" w:eastAsia="Times New Roman" w:hAnsi="Arial Narrow" w:cs="Arial"/>
                <w:sz w:val="20"/>
                <w:szCs w:val="20"/>
              </w:rPr>
              <w:t xml:space="preserve">  </w:t>
            </w:r>
            <w:r w:rsidR="000B138B">
              <w:rPr>
                <w:rFonts w:ascii="Arial Narrow" w:eastAsia="Times New Roman" w:hAnsi="Arial Narrow" w:cs="Arial"/>
                <w:sz w:val="20"/>
                <w:szCs w:val="20"/>
              </w:rPr>
              <w:t>26 -650 Wrzos</w:t>
            </w:r>
            <w:r w:rsidR="00ED53B9">
              <w:rPr>
                <w:rFonts w:ascii="Arial Narrow" w:eastAsia="Times New Roman" w:hAnsi="Arial Narrow" w:cs="Arial"/>
                <w:sz w:val="20"/>
                <w:szCs w:val="20"/>
              </w:rPr>
              <w:t xml:space="preserve">                                                            </w:t>
            </w:r>
            <w:r>
              <w:rPr>
                <w:rFonts w:ascii="Arial Narrow" w:eastAsia="Times New Roman" w:hAnsi="Arial Narrow" w:cs="Arial"/>
                <w:sz w:val="20"/>
                <w:szCs w:val="20"/>
              </w:rPr>
              <w:t>NIP 948-260-40-88</w:t>
            </w:r>
          </w:p>
        </w:tc>
        <w:tc>
          <w:tcPr>
            <w:tcW w:w="4394" w:type="dxa"/>
            <w:vAlign w:val="center"/>
          </w:tcPr>
          <w:p w14:paraId="6D24C955" w14:textId="2378E5AB" w:rsidR="00A84206" w:rsidRPr="00A84206" w:rsidRDefault="00ED53B9" w:rsidP="00691942">
            <w:pPr>
              <w:spacing w:after="0" w:line="360" w:lineRule="auto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            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932681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zał.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nr </w:t>
            </w:r>
            <w:r w:rsidR="00691942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4</w:t>
            </w:r>
            <w:r w:rsidR="00485234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</w:t>
            </w:r>
            <w:r w:rsidR="000B138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poz.</w:t>
            </w:r>
            <w:r w:rsidR="0071126D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5,6</w:t>
            </w:r>
          </w:p>
        </w:tc>
        <w:tc>
          <w:tcPr>
            <w:tcW w:w="1701" w:type="dxa"/>
            <w:vAlign w:val="center"/>
          </w:tcPr>
          <w:p w14:paraId="374CAB87" w14:textId="1107A425" w:rsidR="00A84206" w:rsidRPr="00A84206" w:rsidRDefault="00ED53B9" w:rsidP="00ED53B9">
            <w:pPr>
              <w:spacing w:after="0" w:line="360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 xml:space="preserve">  </w:t>
            </w:r>
            <w:r w:rsidR="008713EC" w:rsidRPr="008713EC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C11</w:t>
            </w:r>
          </w:p>
        </w:tc>
      </w:tr>
    </w:tbl>
    <w:p w14:paraId="0E5E87C4" w14:textId="1F342C54" w:rsidR="0006515B" w:rsidRPr="005F7618" w:rsidRDefault="0006515B" w:rsidP="00A84206">
      <w:pPr>
        <w:rPr>
          <w:rFonts w:ascii="Arial Narrow" w:hAnsi="Arial Narrow"/>
        </w:rPr>
      </w:pPr>
    </w:p>
    <w:sectPr w:rsidR="0006515B" w:rsidRPr="005F7618" w:rsidSect="005F7618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5EAB0" w14:textId="77777777" w:rsidR="00B942F2" w:rsidRDefault="00B942F2">
      <w:pPr>
        <w:spacing w:after="0" w:line="240" w:lineRule="auto"/>
      </w:pPr>
      <w:r>
        <w:separator/>
      </w:r>
    </w:p>
  </w:endnote>
  <w:endnote w:type="continuationSeparator" w:id="0">
    <w:p w14:paraId="4248778C" w14:textId="77777777" w:rsidR="00B942F2" w:rsidRDefault="00B94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794905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46F2FD03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72E13EC5" w14:textId="77777777" w:rsidR="008713EC" w:rsidRDefault="008713EC">
    <w:pPr>
      <w:pStyle w:val="Stopka"/>
      <w:rPr>
        <w:rFonts w:ascii="Arial Narrow" w:hAnsi="Arial Narrow"/>
        <w:sz w:val="18"/>
        <w:szCs w:val="18"/>
        <w:lang w:val="pl-PL"/>
      </w:rPr>
    </w:pPr>
  </w:p>
  <w:p w14:paraId="279178FA" w14:textId="19C75D8C" w:rsidR="00900380" w:rsidRPr="008713EC" w:rsidRDefault="008713EC" w:rsidP="008713EC">
    <w:pPr>
      <w:pStyle w:val="Stopka"/>
      <w:rPr>
        <w:rFonts w:ascii="Arial Narrow" w:hAnsi="Arial Narrow"/>
        <w:sz w:val="18"/>
        <w:szCs w:val="18"/>
        <w:lang w:val="pl-PL"/>
      </w:rPr>
    </w:pPr>
    <w:r>
      <w:rPr>
        <w:rFonts w:ascii="Arial Narrow" w:hAnsi="Arial Narrow"/>
        <w:sz w:val="18"/>
        <w:szCs w:val="18"/>
        <w:lang w:val="pl-PL"/>
      </w:rPr>
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      </w:t>
    </w:r>
    <w:r w:rsidR="00900380" w:rsidRPr="008713EC">
      <w:rPr>
        <w:rFonts w:ascii="Arial Narrow" w:hAnsi="Arial Narrow"/>
        <w:sz w:val="18"/>
        <w:szCs w:val="18"/>
        <w:lang w:val="pl-PL"/>
      </w:rPr>
      <w:t>Kompleksowa dostawa energii elektrycznej obejmująca sprzedaż energii elektrycznej</w:t>
    </w:r>
    <w:r w:rsidRPr="008713EC">
      <w:rPr>
        <w:rFonts w:ascii="Arial Narrow" w:hAnsi="Arial Narrow"/>
        <w:sz w:val="18"/>
        <w:szCs w:val="18"/>
        <w:lang w:val="pl-PL"/>
      </w:rPr>
      <w:t xml:space="preserve"> </w:t>
    </w:r>
    <w:r w:rsidR="00900380" w:rsidRPr="008713EC">
      <w:rPr>
        <w:rFonts w:ascii="Arial Narrow" w:hAnsi="Arial Narrow"/>
        <w:sz w:val="18"/>
        <w:szCs w:val="18"/>
        <w:lang w:val="pl-PL"/>
      </w:rPr>
      <w:t xml:space="preserve"> i świadczenie usługi dystrybucji energii elektrycznej na potrzeby Gminy Przytyk i jej jednostek organizacyjnych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9FAE2" w14:textId="77777777" w:rsidR="00B942F2" w:rsidRDefault="00B942F2">
      <w:pPr>
        <w:spacing w:after="0" w:line="240" w:lineRule="auto"/>
      </w:pPr>
      <w:r>
        <w:separator/>
      </w:r>
    </w:p>
  </w:footnote>
  <w:footnote w:type="continuationSeparator" w:id="0">
    <w:p w14:paraId="1C48E3D1" w14:textId="77777777" w:rsidR="00B942F2" w:rsidRDefault="00B94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E56D2" w14:textId="77777777" w:rsidR="00D30782" w:rsidRDefault="00900380">
    <w:pPr>
      <w:pStyle w:val="Nagwek"/>
      <w:rPr>
        <w:rFonts w:ascii="Arial Narrow" w:hAnsi="Arial Narrow"/>
      </w:rPr>
    </w:pPr>
    <w:r>
      <w:rPr>
        <w:rFonts w:ascii="Arial Narrow" w:hAnsi="Arial Narrow"/>
      </w:rPr>
      <w:tab/>
    </w:r>
    <w:r w:rsidR="008713EC">
      <w:rPr>
        <w:rFonts w:ascii="Arial Narrow" w:hAnsi="Arial Narrow"/>
      </w:rPr>
      <w:t xml:space="preserve">                                    </w:t>
    </w:r>
    <w:r w:rsidR="006543EE">
      <w:rPr>
        <w:rFonts w:ascii="Arial Narrow" w:hAnsi="Arial Narrow"/>
      </w:rPr>
      <w:t xml:space="preserve">                                    </w:t>
    </w:r>
    <w:r w:rsidR="008713EC">
      <w:rPr>
        <w:rFonts w:ascii="Arial Narrow" w:hAnsi="Arial Narrow"/>
      </w:rPr>
      <w:t xml:space="preserve"> </w:t>
    </w:r>
    <w:r w:rsidR="00EC1642">
      <w:rPr>
        <w:rFonts w:ascii="Arial Narrow" w:hAnsi="Arial Narrow"/>
      </w:rPr>
      <w:t xml:space="preserve">SIWZ - </w:t>
    </w:r>
    <w:r>
      <w:rPr>
        <w:rFonts w:ascii="Arial Narrow" w:hAnsi="Arial Narrow"/>
      </w:rPr>
      <w:t>Umowa w sprawie zamówienia publicznego</w:t>
    </w:r>
    <w:r w:rsidR="008713EC">
      <w:rPr>
        <w:rFonts w:ascii="Arial Narrow" w:hAnsi="Arial Narrow"/>
      </w:rPr>
      <w:t xml:space="preserve"> </w:t>
    </w:r>
    <w:r w:rsidR="00D30782">
      <w:rPr>
        <w:rFonts w:ascii="Arial Narrow" w:hAnsi="Arial Narrow"/>
      </w:rPr>
      <w:t>–</w:t>
    </w:r>
    <w:r w:rsidR="008713EC">
      <w:rPr>
        <w:rFonts w:ascii="Arial Narrow" w:hAnsi="Arial Narrow"/>
      </w:rPr>
      <w:t xml:space="preserve"> załączniki</w:t>
    </w:r>
  </w:p>
  <w:p w14:paraId="139B8210" w14:textId="5BC5815E" w:rsidR="00FD2C21" w:rsidRPr="0006515B" w:rsidRDefault="00FD2C21">
    <w:pPr>
      <w:pStyle w:val="Nagwek"/>
      <w:rPr>
        <w:rFonts w:ascii="Arial Narrow" w:hAnsi="Arial Narrow"/>
      </w:rPr>
    </w:pPr>
    <w:r>
      <w:rPr>
        <w:rFonts w:ascii="Arial Narrow" w:hAnsi="Arial Narrow"/>
      </w:rPr>
      <w:t>---------------------------------------------------------------------------------------------------------------------------------------------------</w:t>
    </w:r>
    <w:r w:rsidR="008713EC">
      <w:rPr>
        <w:rFonts w:ascii="Arial Narrow" w:hAnsi="Arial Narrow"/>
      </w:rPr>
      <w:t>--------------------------------------------------</w:t>
    </w:r>
    <w:r w:rsidR="000B138B">
      <w:rPr>
        <w:rFonts w:ascii="Arial Narrow" w:hAnsi="Arial Narrow"/>
      </w:rPr>
      <w:t>----------------------</w:t>
    </w:r>
    <w:r w:rsidR="00D30782">
      <w:rPr>
        <w:rFonts w:ascii="Arial Narrow" w:hAnsi="Arial Narrow"/>
      </w:rPr>
      <w:t>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366AD8"/>
    <w:multiLevelType w:val="hybridMultilevel"/>
    <w:tmpl w:val="5E52E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F67E4"/>
    <w:multiLevelType w:val="hybridMultilevel"/>
    <w:tmpl w:val="99CE0F9C"/>
    <w:lvl w:ilvl="0" w:tplc="0F4E9A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B03FE5"/>
    <w:multiLevelType w:val="hybridMultilevel"/>
    <w:tmpl w:val="EDCA096C"/>
    <w:lvl w:ilvl="0" w:tplc="FE0CB6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D254AA"/>
    <w:multiLevelType w:val="hybridMultilevel"/>
    <w:tmpl w:val="DEE0B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E2"/>
    <w:rsid w:val="00005FF6"/>
    <w:rsid w:val="00045F81"/>
    <w:rsid w:val="0006515B"/>
    <w:rsid w:val="00073B77"/>
    <w:rsid w:val="00080385"/>
    <w:rsid w:val="00082E74"/>
    <w:rsid w:val="000B138B"/>
    <w:rsid w:val="000C20E2"/>
    <w:rsid w:val="000C2BF9"/>
    <w:rsid w:val="000E6F39"/>
    <w:rsid w:val="000F1B67"/>
    <w:rsid w:val="00110629"/>
    <w:rsid w:val="00124B13"/>
    <w:rsid w:val="002650E5"/>
    <w:rsid w:val="002A2CC2"/>
    <w:rsid w:val="002C62B2"/>
    <w:rsid w:val="0030425A"/>
    <w:rsid w:val="0037002A"/>
    <w:rsid w:val="003B0E11"/>
    <w:rsid w:val="003D0636"/>
    <w:rsid w:val="00412260"/>
    <w:rsid w:val="00414259"/>
    <w:rsid w:val="00462C10"/>
    <w:rsid w:val="00485234"/>
    <w:rsid w:val="004A4EC2"/>
    <w:rsid w:val="004D0598"/>
    <w:rsid w:val="005D1385"/>
    <w:rsid w:val="005D1406"/>
    <w:rsid w:val="005F7618"/>
    <w:rsid w:val="006177CB"/>
    <w:rsid w:val="00623F07"/>
    <w:rsid w:val="006543EE"/>
    <w:rsid w:val="00690386"/>
    <w:rsid w:val="00691942"/>
    <w:rsid w:val="006E27DC"/>
    <w:rsid w:val="0071126D"/>
    <w:rsid w:val="007123C6"/>
    <w:rsid w:val="007A33EA"/>
    <w:rsid w:val="008207B4"/>
    <w:rsid w:val="00847C59"/>
    <w:rsid w:val="00852DC9"/>
    <w:rsid w:val="008713EC"/>
    <w:rsid w:val="00900380"/>
    <w:rsid w:val="00932681"/>
    <w:rsid w:val="009450BA"/>
    <w:rsid w:val="00994027"/>
    <w:rsid w:val="009F3E9B"/>
    <w:rsid w:val="00A20CFD"/>
    <w:rsid w:val="00A70B8C"/>
    <w:rsid w:val="00A84206"/>
    <w:rsid w:val="00AB203C"/>
    <w:rsid w:val="00AD324C"/>
    <w:rsid w:val="00AE5E2F"/>
    <w:rsid w:val="00B6473C"/>
    <w:rsid w:val="00B85E18"/>
    <w:rsid w:val="00B942F2"/>
    <w:rsid w:val="00C06D27"/>
    <w:rsid w:val="00C86CBF"/>
    <w:rsid w:val="00CD0066"/>
    <w:rsid w:val="00CF1481"/>
    <w:rsid w:val="00D30782"/>
    <w:rsid w:val="00D425B4"/>
    <w:rsid w:val="00D75D6A"/>
    <w:rsid w:val="00D81E3E"/>
    <w:rsid w:val="00EC1642"/>
    <w:rsid w:val="00ED1D51"/>
    <w:rsid w:val="00ED53B9"/>
    <w:rsid w:val="00F67D57"/>
    <w:rsid w:val="00FC3D61"/>
    <w:rsid w:val="00FD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B798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footer" w:unhideWhenUsed="0"/>
    <w:lsdException w:name="caption" w:uiPriority="35" w:qFormat="1"/>
    <w:lsdException w:name="footnote reference" w:unhideWhenUsed="0"/>
    <w:lsdException w:name="annotation reference" w:unhideWhenUsed="0"/>
    <w:lsdException w:name="Title" w:semiHidden="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spacing w:after="240" w:line="240" w:lineRule="auto"/>
      <w:outlineLvl w:val="0"/>
    </w:pPr>
    <w:rPr>
      <w:b/>
      <w:bCs/>
      <w:sz w:val="24"/>
      <w:szCs w:val="24"/>
      <w:u w:val="single"/>
    </w:rPr>
  </w:style>
  <w:style w:type="paragraph" w:styleId="Nagwek2">
    <w:name w:val="heading 2"/>
    <w:basedOn w:val="Normalny"/>
    <w:link w:val="Nagwek2Znak1"/>
    <w:uiPriority w:val="99"/>
    <w:qFormat/>
    <w:pPr>
      <w:spacing w:before="100" w:beforeAutospacing="1" w:after="100" w:afterAutospacing="1" w:line="240" w:lineRule="auto"/>
      <w:outlineLvl w:val="1"/>
    </w:pPr>
    <w:rPr>
      <w:rFonts w:ascii="Arial Unicode MS" w:hAnsi="Arial Unicode MS" w:cs="Arial Unicode MS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keepLines/>
      <w:spacing w:before="200" w:after="0" w:line="240" w:lineRule="auto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basedOn w:val="Domylnaczcionkaakapitu"/>
    <w:link w:val="Nagwek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apple-converted-space">
    <w:name w:val="apple-converted-space"/>
    <w:basedOn w:val="Domylnaczcionkaakapitu"/>
    <w:uiPriority w:val="99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character" w:customStyle="1" w:styleId="commentary-citation-line">
    <w:name w:val="commentary-citation-line"/>
    <w:basedOn w:val="Domylnaczcionkaakapitu"/>
    <w:uiPriority w:val="99"/>
    <w:rPr>
      <w:rFonts w:ascii="Times New Roman" w:hAnsi="Times New Roman" w:cs="Times New Roman"/>
    </w:rPr>
  </w:style>
  <w:style w:type="character" w:customStyle="1" w:styleId="commentary-creator">
    <w:name w:val="commentary-creator"/>
    <w:basedOn w:val="Domylnaczcionkaakapitu"/>
    <w:uiPriority w:val="99"/>
    <w:rPr>
      <w:rFonts w:ascii="Times New Roman" w:hAnsi="Times New Roman" w:cs="Times New Roman"/>
    </w:rPr>
  </w:style>
  <w:style w:type="paragraph" w:customStyle="1" w:styleId="results-group-document">
    <w:name w:val="results-group-document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rPr>
      <w:rFonts w:ascii="Times New Roman" w:hAnsi="Times New Roman" w:cs="Times New Roman"/>
      <w:sz w:val="2"/>
      <w:szCs w:val="2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</w:rPr>
  </w:style>
  <w:style w:type="paragraph" w:customStyle="1" w:styleId="Akapitzlist1">
    <w:name w:val="Akapit z listą1"/>
    <w:basedOn w:val="Normalny"/>
    <w:uiPriority w:val="99"/>
    <w:pPr>
      <w:spacing w:after="0" w:line="240" w:lineRule="auto"/>
      <w:ind w:left="720"/>
    </w:pPr>
    <w:rPr>
      <w:sz w:val="20"/>
      <w:szCs w:val="20"/>
    </w:rPr>
  </w:style>
  <w:style w:type="character" w:customStyle="1" w:styleId="Nagwek2Znak">
    <w:name w:val="Nagłówek 2 Znak"/>
    <w:basedOn w:val="Domylnaczcionkaakapitu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val="en-GB" w:eastAsia="pl-PL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rPr>
      <w:rFonts w:ascii="Times New Roman" w:hAnsi="Times New Roman" w:cs="Times New Roman"/>
      <w:vertAlign w:val="superscript"/>
    </w:rPr>
  </w:style>
  <w:style w:type="paragraph" w:styleId="Tytu">
    <w:name w:val="Title"/>
    <w:basedOn w:val="Normalny"/>
    <w:link w:val="TytuZnak"/>
    <w:uiPriority w:val="99"/>
    <w:qFormat/>
    <w:pPr>
      <w:spacing w:after="0" w:line="240" w:lineRule="auto"/>
      <w:jc w:val="center"/>
    </w:pPr>
    <w:rPr>
      <w:sz w:val="24"/>
      <w:szCs w:val="24"/>
    </w:rPr>
  </w:style>
  <w:style w:type="character" w:customStyle="1" w:styleId="TytuZnak">
    <w:name w:val="Tytuł Znak"/>
    <w:basedOn w:val="Domylnaczcionkaakapitu"/>
    <w:link w:val="Tytu"/>
    <w:uiPriority w:val="99"/>
    <w:rPr>
      <w:rFonts w:ascii="Cambria" w:hAnsi="Cambria" w:cs="Cambria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alibri" w:hAnsi="Calibri" w:cs="Calibri"/>
    </w:rPr>
  </w:style>
  <w:style w:type="paragraph" w:styleId="Tekstpodstawowy2">
    <w:name w:val="Body Text 2"/>
    <w:basedOn w:val="Normalny"/>
    <w:link w:val="Tekstpodstawowy2Znak"/>
    <w:uiPriority w:val="99"/>
    <w:pPr>
      <w:spacing w:after="0" w:line="240" w:lineRule="auto"/>
    </w:pPr>
    <w:rPr>
      <w:i/>
      <w:i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alibri" w:hAnsi="Calibri" w:cs="Calibri"/>
    </w:rPr>
  </w:style>
  <w:style w:type="character" w:styleId="Odwoaniedokomentarza">
    <w:name w:val="annotation reference"/>
    <w:basedOn w:val="Domylnaczcionkaakapitu"/>
    <w:uiPriority w:val="99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</w:pPr>
    <w:rPr>
      <w:b/>
      <w:bCs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Pr>
      <w:rFonts w:ascii="Calibri" w:hAnsi="Calibri" w:cs="Calibri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ascii="Calibri" w:hAnsi="Calibri" w:cs="Calibri"/>
      <w:sz w:val="20"/>
      <w:szCs w:val="20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sz w:val="24"/>
      <w:szCs w:val="24"/>
      <w:lang w:val="en-GB"/>
    </w:rPr>
  </w:style>
  <w:style w:type="character" w:customStyle="1" w:styleId="StopkaZnak1">
    <w:name w:val="Stopka Znak1"/>
    <w:basedOn w:val="Domylnaczcionkaakapitu"/>
    <w:link w:val="Stopka"/>
    <w:uiPriority w:val="99"/>
    <w:rPr>
      <w:rFonts w:ascii="Calibri" w:hAnsi="Calibri" w:cs="Calibri"/>
    </w:rPr>
  </w:style>
  <w:style w:type="paragraph" w:styleId="Tekstkomentarza">
    <w:name w:val="annotation text"/>
    <w:basedOn w:val="Normalny"/>
    <w:link w:val="Tekstkomentarza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Calibri"/>
      <w:sz w:val="20"/>
      <w:szCs w:val="20"/>
    </w:rPr>
  </w:style>
  <w:style w:type="character" w:styleId="UyteHipercze">
    <w:name w:val="FollowedHyperlink"/>
    <w:basedOn w:val="Domylnaczcionkaakapitu"/>
    <w:uiPriority w:val="99"/>
    <w:rPr>
      <w:color w:val="800080"/>
      <w:u w:val="single"/>
    </w:rPr>
  </w:style>
  <w:style w:type="paragraph" w:styleId="Nagwek">
    <w:name w:val="header"/>
    <w:basedOn w:val="Normalny"/>
    <w:link w:val="NagwekZnak1"/>
    <w:uiPriority w:val="99"/>
    <w:unhideWhenUsed/>
    <w:rsid w:val="00065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link w:val="Nagwek"/>
    <w:uiPriority w:val="99"/>
    <w:rsid w:val="0006515B"/>
    <w:rPr>
      <w:rFonts w:ascii="Calibri" w:hAnsi="Calibri" w:cs="Calibri"/>
    </w:rPr>
  </w:style>
  <w:style w:type="paragraph" w:styleId="Akapitzlist">
    <w:name w:val="List Paragraph"/>
    <w:basedOn w:val="Normalny"/>
    <w:uiPriority w:val="34"/>
    <w:qFormat/>
    <w:rsid w:val="00082E7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KPG-Wlazlo1</dc:creator>
  <cp:lastModifiedBy>M.Kobyłecka</cp:lastModifiedBy>
  <cp:revision>4</cp:revision>
  <cp:lastPrinted>2017-11-16T13:01:00Z</cp:lastPrinted>
  <dcterms:created xsi:type="dcterms:W3CDTF">2017-11-28T14:15:00Z</dcterms:created>
  <dcterms:modified xsi:type="dcterms:W3CDTF">2017-11-29T12:34:00Z</dcterms:modified>
</cp:coreProperties>
</file>